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 – КУЧУКСКОГО СЕЛЬСОВЕТА </w:t>
      </w:r>
    </w:p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:rsidR="00A07AA7" w:rsidRDefault="00A07AA7" w:rsidP="00FC460F">
      <w:pPr>
        <w:rPr>
          <w:sz w:val="28"/>
          <w:szCs w:val="28"/>
        </w:rPr>
      </w:pPr>
    </w:p>
    <w:p w:rsidR="00A07AA7" w:rsidRPr="00200FF7" w:rsidRDefault="00A07AA7" w:rsidP="00FC460F">
      <w:pPr>
        <w:jc w:val="center"/>
        <w:rPr>
          <w:sz w:val="28"/>
          <w:szCs w:val="28"/>
        </w:rPr>
      </w:pPr>
      <w:r w:rsidRPr="00200FF7">
        <w:rPr>
          <w:sz w:val="28"/>
          <w:szCs w:val="28"/>
        </w:rPr>
        <w:t>ПОСТАНОВЛЕНИЕ</w:t>
      </w:r>
    </w:p>
    <w:p w:rsidR="00A07AA7" w:rsidRDefault="00A07AA7" w:rsidP="00FC460F">
      <w:pPr>
        <w:shd w:val="clear" w:color="auto" w:fill="FFFFFF"/>
        <w:spacing w:before="312"/>
        <w:ind w:right="53"/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«29»  января  2024 г.                                                                                                                          </w:t>
      </w:r>
      <w:r>
        <w:rPr>
          <w:sz w:val="28"/>
          <w:szCs w:val="28"/>
        </w:rPr>
        <w:t>№ 4</w:t>
      </w:r>
    </w:p>
    <w:p w:rsidR="00A07AA7" w:rsidRDefault="00A07AA7" w:rsidP="002D2A89">
      <w:pPr>
        <w:shd w:val="clear" w:color="auto" w:fill="FFFFFF"/>
        <w:spacing w:after="240"/>
        <w:ind w:right="43"/>
        <w:jc w:val="center"/>
      </w:pPr>
      <w:r>
        <w:rPr>
          <w:sz w:val="28"/>
          <w:szCs w:val="28"/>
        </w:rPr>
        <w:t xml:space="preserve">с. Верх – Кучук    </w:t>
      </w:r>
    </w:p>
    <w:p w:rsidR="00A07AA7" w:rsidRPr="00181CDB" w:rsidRDefault="00A07AA7" w:rsidP="002D2A89">
      <w:pPr>
        <w:shd w:val="clear" w:color="auto" w:fill="FFFFFF"/>
        <w:ind w:left="14" w:right="5102"/>
        <w:jc w:val="both"/>
        <w:rPr>
          <w:sz w:val="28"/>
          <w:szCs w:val="28"/>
        </w:rPr>
      </w:pPr>
      <w:r w:rsidRPr="00181CDB">
        <w:rPr>
          <w:sz w:val="28"/>
          <w:szCs w:val="28"/>
        </w:rPr>
        <w:t xml:space="preserve">Об утверждении </w:t>
      </w:r>
      <w:bookmarkStart w:id="0" w:name="_Hlk126239140"/>
      <w:r w:rsidRPr="00181CDB">
        <w:rPr>
          <w:sz w:val="28"/>
          <w:szCs w:val="28"/>
        </w:rPr>
        <w:t>Порядка размещения информационных конструкций на территории</w:t>
      </w:r>
      <w:r>
        <w:rPr>
          <w:sz w:val="28"/>
          <w:szCs w:val="28"/>
        </w:rPr>
        <w:t xml:space="preserve"> муниципального образования Верх – Кучукский сельсовет</w:t>
      </w:r>
      <w:r w:rsidRPr="003912BA">
        <w:rPr>
          <w:sz w:val="28"/>
          <w:szCs w:val="28"/>
        </w:rPr>
        <w:t xml:space="preserve"> </w:t>
      </w:r>
      <w:r w:rsidRPr="00181CDB">
        <w:rPr>
          <w:sz w:val="28"/>
          <w:szCs w:val="28"/>
        </w:rPr>
        <w:t>Шелаболихинского района Алтайского края</w:t>
      </w:r>
    </w:p>
    <w:bookmarkEnd w:id="0"/>
    <w:p w:rsidR="00A07AA7" w:rsidRDefault="00A07AA7" w:rsidP="002D2A89">
      <w:pPr>
        <w:shd w:val="clear" w:color="auto" w:fill="FFFFFF"/>
        <w:spacing w:line="276" w:lineRule="auto"/>
        <w:ind w:left="10" w:right="2" w:firstLine="845"/>
        <w:jc w:val="both"/>
        <w:rPr>
          <w:sz w:val="28"/>
          <w:szCs w:val="28"/>
        </w:rPr>
      </w:pPr>
    </w:p>
    <w:p w:rsidR="00A07AA7" w:rsidRDefault="00A07AA7" w:rsidP="004C6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CF03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3912BA">
        <w:rPr>
          <w:color w:val="444444"/>
          <w:sz w:val="28"/>
          <w:szCs w:val="28"/>
          <w:shd w:val="clear" w:color="auto" w:fill="FFFFFF"/>
        </w:rPr>
        <w:t>с </w:t>
      </w:r>
      <w:hyperlink r:id="rId6" w:anchor="255KJU5" w:history="1">
        <w:r w:rsidRPr="003912BA">
          <w:rPr>
            <w:rStyle w:val="Hyperlink"/>
            <w:color w:val="auto"/>
            <w:sz w:val="28"/>
            <w:szCs w:val="28"/>
            <w:u w:val="none"/>
          </w:rPr>
          <w:t>Правилами благоустройства территории</w:t>
        </w:r>
      </w:hyperlink>
      <w:r w:rsidRPr="00FC460F">
        <w:rPr>
          <w:sz w:val="28"/>
          <w:szCs w:val="28"/>
        </w:rPr>
        <w:t xml:space="preserve"> муниципального образования Верх – Кучукский сельсовет</w:t>
      </w:r>
      <w:r>
        <w:t xml:space="preserve"> </w:t>
      </w:r>
      <w:r>
        <w:rPr>
          <w:sz w:val="28"/>
          <w:szCs w:val="28"/>
        </w:rPr>
        <w:t>на основании Устава сельсовета</w:t>
      </w:r>
    </w:p>
    <w:p w:rsidR="00A07AA7" w:rsidRDefault="00A07AA7" w:rsidP="002D2A89">
      <w:pPr>
        <w:shd w:val="clear" w:color="auto" w:fill="FFFFFF"/>
        <w:spacing w:line="276" w:lineRule="auto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A07AA7" w:rsidRDefault="00A07AA7" w:rsidP="009636B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9636B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9636B3">
        <w:rPr>
          <w:sz w:val="28"/>
          <w:szCs w:val="28"/>
        </w:rPr>
        <w:t>к размещения информационных конструкций на территории</w:t>
      </w:r>
      <w:bookmarkStart w:id="1" w:name="_Hlk149136621"/>
      <w:r>
        <w:rPr>
          <w:sz w:val="28"/>
          <w:szCs w:val="28"/>
        </w:rPr>
        <w:t xml:space="preserve"> </w:t>
      </w:r>
      <w:bookmarkEnd w:id="1"/>
      <w:r w:rsidRPr="00FC460F">
        <w:rPr>
          <w:sz w:val="28"/>
          <w:szCs w:val="28"/>
        </w:rPr>
        <w:t>муниципального образования Верх – Кучукский сельсовет</w:t>
      </w:r>
      <w:r w:rsidRPr="009636B3">
        <w:rPr>
          <w:sz w:val="28"/>
          <w:szCs w:val="28"/>
        </w:rPr>
        <w:t xml:space="preserve"> Шелаболихинского района Алтайского края </w:t>
      </w:r>
      <w:r>
        <w:rPr>
          <w:sz w:val="28"/>
          <w:szCs w:val="28"/>
        </w:rPr>
        <w:t>(приложение).</w:t>
      </w:r>
    </w:p>
    <w:p w:rsidR="00A07AA7" w:rsidRPr="00CC1912" w:rsidRDefault="00A07AA7" w:rsidP="002D2A89">
      <w:pPr>
        <w:shd w:val="clear" w:color="auto" w:fill="FFFFFF"/>
        <w:tabs>
          <w:tab w:val="left" w:pos="1411"/>
        </w:tabs>
        <w:spacing w:line="276" w:lineRule="auto"/>
        <w:ind w:right="2" w:firstLine="709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CC1912">
        <w:rPr>
          <w:spacing w:val="-1"/>
          <w:sz w:val="28"/>
          <w:szCs w:val="28"/>
        </w:rPr>
        <w:t xml:space="preserve">. Разместить настоящее постановление на официальном сайте </w:t>
      </w:r>
      <w:r w:rsidRPr="00FC460F">
        <w:rPr>
          <w:sz w:val="28"/>
          <w:szCs w:val="28"/>
        </w:rPr>
        <w:t>муниципального образования Верх – Кучукский сельсовет</w:t>
      </w:r>
      <w:r w:rsidRPr="00CC1912">
        <w:rPr>
          <w:spacing w:val="-1"/>
          <w:sz w:val="28"/>
          <w:szCs w:val="28"/>
        </w:rPr>
        <w:t xml:space="preserve"> Администрации Шелаболихинского района в информационно-телекоммуникационной сети Интернет</w:t>
      </w:r>
      <w:r w:rsidRPr="00CC1912">
        <w:rPr>
          <w:sz w:val="28"/>
          <w:szCs w:val="28"/>
        </w:rPr>
        <w:t>.</w:t>
      </w:r>
    </w:p>
    <w:p w:rsidR="00A07AA7" w:rsidRPr="00CC1912" w:rsidRDefault="00A07AA7" w:rsidP="002D2A89">
      <w:pPr>
        <w:shd w:val="clear" w:color="auto" w:fill="FFFFFF"/>
        <w:tabs>
          <w:tab w:val="left" w:pos="1411"/>
        </w:tabs>
        <w:spacing w:line="276" w:lineRule="auto"/>
        <w:ind w:right="2" w:firstLine="70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3. </w:t>
      </w:r>
      <w:r w:rsidRPr="00CC1912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07AA7" w:rsidRPr="00721D06" w:rsidRDefault="00A07AA7" w:rsidP="002D2A89">
      <w:pPr>
        <w:tabs>
          <w:tab w:val="left" w:pos="2685"/>
        </w:tabs>
        <w:spacing w:line="276" w:lineRule="auto"/>
        <w:ind w:left="1560" w:hanging="1560"/>
        <w:jc w:val="both"/>
        <w:rPr>
          <w:sz w:val="28"/>
          <w:szCs w:val="28"/>
        </w:rPr>
      </w:pPr>
      <w:r w:rsidRPr="00CC1912">
        <w:rPr>
          <w:spacing w:val="-14"/>
          <w:sz w:val="28"/>
          <w:szCs w:val="28"/>
        </w:rPr>
        <w:t xml:space="preserve">Приложение: </w:t>
      </w:r>
      <w:r w:rsidRPr="000B07AA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0B07AA">
        <w:rPr>
          <w:sz w:val="28"/>
          <w:szCs w:val="28"/>
        </w:rPr>
        <w:t xml:space="preserve">к размещения информационных конструкций на территории </w:t>
      </w:r>
      <w:r w:rsidRPr="00FC460F">
        <w:rPr>
          <w:sz w:val="28"/>
          <w:szCs w:val="28"/>
        </w:rPr>
        <w:t>муниципального образования Верх – Кучукский сельсовет</w:t>
      </w:r>
      <w:r w:rsidRPr="000B07AA">
        <w:rPr>
          <w:sz w:val="28"/>
          <w:szCs w:val="28"/>
        </w:rPr>
        <w:t xml:space="preserve"> Шелаболихинского района Алтайского края</w:t>
      </w:r>
      <w:r>
        <w:rPr>
          <w:sz w:val="28"/>
          <w:szCs w:val="28"/>
        </w:rPr>
        <w:t>, на 7</w:t>
      </w:r>
      <w:r w:rsidRPr="00721D06">
        <w:rPr>
          <w:sz w:val="28"/>
          <w:szCs w:val="28"/>
        </w:rPr>
        <w:t xml:space="preserve"> л. в 1 экз.</w:t>
      </w:r>
    </w:p>
    <w:p w:rsidR="00A07AA7" w:rsidRPr="00CC1912" w:rsidRDefault="00A07AA7" w:rsidP="002D2A89">
      <w:pPr>
        <w:shd w:val="clear" w:color="auto" w:fill="FFFFFF"/>
        <w:tabs>
          <w:tab w:val="left" w:pos="1978"/>
        </w:tabs>
        <w:ind w:left="1560" w:hanging="1560"/>
        <w:jc w:val="both"/>
        <w:rPr>
          <w:spacing w:val="-14"/>
          <w:sz w:val="28"/>
          <w:szCs w:val="28"/>
        </w:rPr>
      </w:pPr>
    </w:p>
    <w:p w:rsidR="00A07AA7" w:rsidRPr="00CC1912" w:rsidRDefault="00A07AA7" w:rsidP="002D2A89">
      <w:pPr>
        <w:shd w:val="clear" w:color="auto" w:fill="FFFFFF"/>
        <w:tabs>
          <w:tab w:val="left" w:pos="1978"/>
        </w:tabs>
        <w:ind w:left="1560" w:hanging="1560"/>
        <w:jc w:val="both"/>
        <w:rPr>
          <w:spacing w:val="-14"/>
          <w:sz w:val="28"/>
          <w:szCs w:val="28"/>
        </w:rPr>
      </w:pPr>
    </w:p>
    <w:p w:rsidR="00A07AA7" w:rsidRPr="00CC1912" w:rsidRDefault="00A07AA7" w:rsidP="002D2A89">
      <w:pPr>
        <w:spacing w:after="200" w:line="276" w:lineRule="auto"/>
        <w:rPr>
          <w:spacing w:val="-2"/>
          <w:sz w:val="28"/>
          <w:szCs w:val="28"/>
        </w:rPr>
      </w:pPr>
      <w:r w:rsidRPr="00CC1912">
        <w:rPr>
          <w:spacing w:val="-2"/>
          <w:sz w:val="28"/>
          <w:szCs w:val="28"/>
        </w:rPr>
        <w:t>Глава</w:t>
      </w:r>
      <w:r>
        <w:rPr>
          <w:spacing w:val="-2"/>
          <w:sz w:val="28"/>
          <w:szCs w:val="28"/>
        </w:rPr>
        <w:t xml:space="preserve"> </w:t>
      </w:r>
      <w:r w:rsidRPr="00FC460F">
        <w:rPr>
          <w:spacing w:val="-2"/>
          <w:sz w:val="28"/>
          <w:szCs w:val="28"/>
        </w:rPr>
        <w:t xml:space="preserve">сельсовета         </w:t>
      </w:r>
      <w:r>
        <w:rPr>
          <w:spacing w:val="-2"/>
          <w:sz w:val="28"/>
          <w:szCs w:val="28"/>
        </w:rPr>
        <w:t xml:space="preserve">                                                                                     </w:t>
      </w:r>
      <w:r w:rsidRPr="00FC460F">
        <w:rPr>
          <w:spacing w:val="-2"/>
          <w:sz w:val="28"/>
          <w:szCs w:val="28"/>
        </w:rPr>
        <w:t>Н.И. Дорофеев</w:t>
      </w:r>
    </w:p>
    <w:p w:rsidR="00A07AA7" w:rsidRDefault="00A07AA7" w:rsidP="00FC460F">
      <w:pPr>
        <w:shd w:val="clear" w:color="auto" w:fill="FFFFFF"/>
        <w:tabs>
          <w:tab w:val="left" w:pos="7618"/>
        </w:tabs>
        <w:spacing w:line="322" w:lineRule="exact"/>
        <w:ind w:left="6372" w:right="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</w:t>
      </w:r>
    </w:p>
    <w:p w:rsidR="00A07AA7" w:rsidRDefault="00A07AA7" w:rsidP="00FC460F">
      <w:pPr>
        <w:shd w:val="clear" w:color="auto" w:fill="FFFFFF"/>
        <w:tabs>
          <w:tab w:val="left" w:pos="7618"/>
        </w:tabs>
        <w:spacing w:line="322" w:lineRule="exact"/>
        <w:ind w:left="6372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07AA7" w:rsidRDefault="00A07AA7" w:rsidP="00FC460F">
      <w:pPr>
        <w:shd w:val="clear" w:color="auto" w:fill="FFFFFF"/>
        <w:tabs>
          <w:tab w:val="left" w:pos="7618"/>
        </w:tabs>
        <w:spacing w:line="322" w:lineRule="exact"/>
        <w:ind w:left="6372" w:right="2"/>
        <w:jc w:val="both"/>
        <w:rPr>
          <w:sz w:val="28"/>
          <w:szCs w:val="28"/>
        </w:rPr>
      </w:pPr>
      <w:r>
        <w:rPr>
          <w:sz w:val="28"/>
          <w:szCs w:val="28"/>
        </w:rPr>
        <w:t>от «29» января 2024 г. № 4</w:t>
      </w:r>
    </w:p>
    <w:p w:rsidR="00A07AA7" w:rsidRDefault="00A07AA7" w:rsidP="00FC460F">
      <w:pPr>
        <w:tabs>
          <w:tab w:val="left" w:pos="2685"/>
        </w:tabs>
        <w:ind w:left="1269"/>
        <w:jc w:val="center"/>
        <w:rPr>
          <w:b/>
          <w:bCs/>
          <w:sz w:val="28"/>
          <w:szCs w:val="28"/>
        </w:rPr>
      </w:pPr>
    </w:p>
    <w:p w:rsidR="00A07AA7" w:rsidRDefault="00A07AA7" w:rsidP="00255715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56468">
        <w:rPr>
          <w:rFonts w:ascii="Times New Roman" w:hAnsi="Times New Roman" w:cs="Times New Roman"/>
          <w:sz w:val="28"/>
          <w:szCs w:val="28"/>
          <w:lang w:eastAsia="zh-CN"/>
        </w:rPr>
        <w:t>Поряд</w:t>
      </w: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356468">
        <w:rPr>
          <w:rFonts w:ascii="Times New Roman" w:hAnsi="Times New Roman" w:cs="Times New Roman"/>
          <w:sz w:val="28"/>
          <w:szCs w:val="28"/>
          <w:lang w:eastAsia="zh-CN"/>
        </w:rPr>
        <w:t>к</w:t>
      </w:r>
    </w:p>
    <w:p w:rsidR="00A07AA7" w:rsidRDefault="00A07AA7" w:rsidP="00255715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56468">
        <w:rPr>
          <w:rFonts w:ascii="Times New Roman" w:hAnsi="Times New Roman" w:cs="Times New Roman"/>
          <w:sz w:val="28"/>
          <w:szCs w:val="28"/>
          <w:lang w:eastAsia="zh-CN"/>
        </w:rPr>
        <w:t xml:space="preserve">размещения информационных конструкций на территории </w:t>
      </w:r>
    </w:p>
    <w:p w:rsidR="00A07AA7" w:rsidRDefault="00A07AA7" w:rsidP="00255715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C460F">
        <w:rPr>
          <w:rFonts w:ascii="Times New Roman" w:hAnsi="Times New Roman" w:cs="Times New Roman"/>
          <w:sz w:val="28"/>
          <w:szCs w:val="28"/>
        </w:rPr>
        <w:t>муниципального образования Верх – Кучукский сельсовет</w:t>
      </w:r>
      <w:r w:rsidRPr="000B5BA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07AA7" w:rsidRDefault="00A07AA7" w:rsidP="00255715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56468">
        <w:rPr>
          <w:rFonts w:ascii="Times New Roman" w:hAnsi="Times New Roman" w:cs="Times New Roman"/>
          <w:sz w:val="28"/>
          <w:szCs w:val="28"/>
          <w:lang w:eastAsia="zh-CN"/>
        </w:rPr>
        <w:t>Шелаболихинского района Алтайского края</w:t>
      </w:r>
    </w:p>
    <w:p w:rsidR="00A07AA7" w:rsidRDefault="00A07AA7" w:rsidP="00356468">
      <w:pPr>
        <w:pStyle w:val="Heading"/>
        <w:spacing w:line="276" w:lineRule="auto"/>
        <w:ind w:firstLine="184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07AA7" w:rsidRPr="00883476" w:rsidRDefault="00A07AA7" w:rsidP="002D2A89">
      <w:pPr>
        <w:pStyle w:val="20"/>
        <w:shd w:val="clear" w:color="auto" w:fill="auto"/>
        <w:tabs>
          <w:tab w:val="left" w:pos="4380"/>
        </w:tabs>
        <w:spacing w:after="211" w:line="276" w:lineRule="auto"/>
        <w:ind w:right="17" w:firstLine="0"/>
        <w:jc w:val="center"/>
        <w:rPr>
          <w:b/>
          <w:bCs/>
          <w:sz w:val="28"/>
          <w:szCs w:val="28"/>
        </w:rPr>
      </w:pPr>
      <w:r w:rsidRPr="00883476">
        <w:rPr>
          <w:b/>
          <w:bCs/>
          <w:sz w:val="28"/>
          <w:szCs w:val="28"/>
        </w:rPr>
        <w:t>1. Общие положения</w:t>
      </w:r>
    </w:p>
    <w:p w:rsidR="00A07AA7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1.1. Порядок размещения информационных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0F">
        <w:rPr>
          <w:rFonts w:ascii="Times New Roman" w:hAnsi="Times New Roman" w:cs="Times New Roman"/>
          <w:sz w:val="28"/>
          <w:szCs w:val="28"/>
        </w:rPr>
        <w:t>муниципального образования Верх – Кучукский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Шелаболихинского </w:t>
      </w:r>
      <w:r w:rsidRPr="00BD154A">
        <w:rPr>
          <w:rFonts w:ascii="Times New Roman" w:hAnsi="Times New Roman" w:cs="Times New Roman"/>
          <w:sz w:val="28"/>
          <w:szCs w:val="28"/>
        </w:rPr>
        <w:t xml:space="preserve">района Алтайского края (далее - Порядок) разработан в соответствии с Гражданским </w:t>
      </w:r>
      <w:hyperlink r:id="rId7">
        <w:r w:rsidRPr="00BD154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D154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8">
        <w:r w:rsidRPr="00BD154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BD154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13.03.2006 </w:t>
      </w:r>
      <w:hyperlink r:id="rId9">
        <w:r w:rsidRPr="00BD154A">
          <w:rPr>
            <w:rFonts w:ascii="Times New Roman" w:hAnsi="Times New Roman" w:cs="Times New Roman"/>
            <w:sz w:val="28"/>
            <w:szCs w:val="28"/>
          </w:rPr>
          <w:t>№ 38-ФЗ</w:t>
        </w:r>
      </w:hyperlink>
      <w:r>
        <w:t xml:space="preserve"> </w:t>
      </w:r>
      <w:r w:rsidRPr="00BD154A">
        <w:rPr>
          <w:rFonts w:ascii="Times New Roman" w:hAnsi="Times New Roman" w:cs="Times New Roman"/>
          <w:sz w:val="28"/>
          <w:szCs w:val="28"/>
        </w:rPr>
        <w:t xml:space="preserve">«О рекламе», </w:t>
      </w:r>
      <w:hyperlink r:id="rId10">
        <w:r w:rsidRPr="00BD15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154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AE0346">
        <w:rPr>
          <w:rFonts w:ascii="Times New Roman" w:hAnsi="Times New Roman" w:cs="Times New Roman"/>
          <w:sz w:val="28"/>
          <w:szCs w:val="28"/>
        </w:rPr>
        <w:t xml:space="preserve">Федерации от 07.02.1992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0346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346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346">
        <w:rPr>
          <w:rFonts w:ascii="Times New Roman" w:hAnsi="Times New Roman" w:cs="Times New Roman"/>
          <w:sz w:val="28"/>
          <w:szCs w:val="28"/>
        </w:rPr>
        <w:t>,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E0346">
        <w:rPr>
          <w:rFonts w:ascii="Times New Roman" w:hAnsi="Times New Roman" w:cs="Times New Roman"/>
          <w:sz w:val="28"/>
          <w:szCs w:val="28"/>
        </w:rPr>
        <w:t xml:space="preserve"> </w:t>
      </w:r>
      <w:r w:rsidRPr="00FC460F">
        <w:rPr>
          <w:rFonts w:ascii="Times New Roman" w:hAnsi="Times New Roman" w:cs="Times New Roman"/>
          <w:sz w:val="28"/>
          <w:szCs w:val="28"/>
        </w:rPr>
        <w:t>муниципального образования Верх – Кучукский сельсовет</w:t>
      </w:r>
      <w:r w:rsidRPr="000B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Шелаболихинского района</w:t>
      </w:r>
      <w:r w:rsidRPr="00AE0346">
        <w:rPr>
          <w:rFonts w:ascii="Times New Roman" w:hAnsi="Times New Roman" w:cs="Times New Roman"/>
          <w:sz w:val="28"/>
          <w:szCs w:val="28"/>
        </w:rPr>
        <w:t xml:space="preserve"> (далее - Правила благоустройства), в целях упорядочения размещения информационных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0F">
        <w:rPr>
          <w:rFonts w:ascii="Times New Roman" w:hAnsi="Times New Roman" w:cs="Times New Roman"/>
          <w:sz w:val="28"/>
          <w:szCs w:val="28"/>
        </w:rPr>
        <w:t>муниципального образования Верх – Кучукский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Шелаболихинского района </w:t>
      </w:r>
      <w:r w:rsidRPr="00AE0346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1.2. Порядок определяет правила размещения информационных конструкций и требования к их размещению.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1.3. В Порядке используются следующие основные понятия: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1.3.1. Вывеска - информационная табличка, содержащая фирменное наименование (наименование) организации, место ее нахождения (адрес) и режим ее работы (</w:t>
      </w:r>
      <w:hyperlink r:id="rId11">
        <w:r w:rsidRPr="00B30F6C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AE034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07.02.1992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0346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346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346">
        <w:rPr>
          <w:rFonts w:ascii="Times New Roman" w:hAnsi="Times New Roman" w:cs="Times New Roman"/>
          <w:sz w:val="28"/>
          <w:szCs w:val="28"/>
        </w:rPr>
        <w:t>), размещается без согласования.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Вывески размещаются на фасадах зданий у входа в помещение, занимаемое хозяйствующим субъектом, непосредственно на дверях входных групп, в том числе методом нанесения трафаретной печати или иными аналогичными методами на остекление дверей.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1.3.2. Информационная конструкция - средство размещения информации, являющееся элементом благоустройства и содержащее общественно полезную информацию, информацию о наименовании или виде (профиле) деятельности юридических лиц (индивидуальных предпринимателей), не носящее рекламного характера, за исключением вывесок, подлежащих обязательному размещению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B30F6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E0346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0346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346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346">
        <w:rPr>
          <w:rFonts w:ascii="Times New Roman" w:hAnsi="Times New Roman" w:cs="Times New Roman"/>
          <w:sz w:val="28"/>
          <w:szCs w:val="28"/>
        </w:rPr>
        <w:t>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Информационная конструкция может состоять из информационного поля (текстовая часть) и декоративно-художественного элемента, размещается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Верх – Кучукского сельсовета </w:t>
      </w:r>
      <w:r w:rsidRPr="00AE034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Администрация сельсовета</w:t>
      </w:r>
      <w:r w:rsidRPr="00AE0346">
        <w:rPr>
          <w:rFonts w:ascii="Times New Roman" w:hAnsi="Times New Roman" w:cs="Times New Roman"/>
          <w:sz w:val="28"/>
          <w:szCs w:val="28"/>
        </w:rPr>
        <w:t>).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Основной задачей информационной конструкции является информирование неограниченного круга лиц о месте нахождения организации.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1.3.3. Нестационарные объекты - объекты,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инженерной инфраструктуре, в том числе передвижные сооружения.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1.4. Порядок не распространяется на информационные конструкции, размещаемые на объектах культурного наследия.</w:t>
      </w:r>
    </w:p>
    <w:p w:rsidR="00A07AA7" w:rsidRDefault="00A07AA7" w:rsidP="00AE0346">
      <w:pPr>
        <w:pStyle w:val="ConsPlusNormal"/>
        <w:ind w:firstLine="709"/>
        <w:jc w:val="both"/>
        <w:rPr>
          <w:rFonts w:cs="Times New Roman"/>
        </w:rPr>
      </w:pPr>
    </w:p>
    <w:p w:rsidR="00A07AA7" w:rsidRPr="00062D14" w:rsidRDefault="00A07AA7" w:rsidP="00062D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 Требования к размещению и содержанию информационных</w:t>
      </w:r>
    </w:p>
    <w:p w:rsidR="00A07AA7" w:rsidRPr="00062D14" w:rsidRDefault="00A07AA7" w:rsidP="00062D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конструкций</w:t>
      </w:r>
    </w:p>
    <w:p w:rsidR="00A07AA7" w:rsidRPr="00062D14" w:rsidRDefault="00A07AA7" w:rsidP="0006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2.1. Информационные конструкции размещаются: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062D14">
        <w:rPr>
          <w:rFonts w:ascii="Times New Roman" w:hAnsi="Times New Roman" w:cs="Times New Roman"/>
          <w:sz w:val="28"/>
          <w:szCs w:val="28"/>
        </w:rPr>
        <w:t>2.1.1. На плоских участках фасадов зданий (жилых и нежилых), свободных от архитектурных элементов, козырьках.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2.1.2. На крышах зданий (при условии, если единственным правообладателем здания является юридическое лицо, индивидуальный предприниматель, в том числе физическое лицо, сведения о котором содержатся в данной вывеске).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Информационное поле информационной конструкции, размещаемой на крышах зданий, строений, сооружений, располагается параллельно к поверхности фасада объекта, по отношению к которому она установлена, выше линии карниза, парапета объекта.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2.1.3. На жилых объектах со встроенными, пристроенными и встроенно-пристроенными объектами общественного назначения информационная конструкция размещается между первым и вторым этажами. В случае, если объект капитального строительства является одноэтажным, информационная конструкция размещается над входным узлом, окном и линией карниза объекта.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2.1.4. При размещении на одном фасаде здания одновременно информационных конструкций нескольких организаций указанные конструкции размещаются на одном уровне, по единой горизонтальной и (или) вертикальной оси, с учетом общего архитектурно-художественного и композиционного решения на всем протяжении фасада.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1"/>
      <w:bookmarkEnd w:id="3"/>
      <w:r w:rsidRPr="00062D14">
        <w:rPr>
          <w:rFonts w:ascii="Times New Roman" w:hAnsi="Times New Roman" w:cs="Times New Roman"/>
          <w:sz w:val="28"/>
          <w:szCs w:val="28"/>
        </w:rPr>
        <w:t>2.1.5. В случае, если помещения расположены в подвальных или цокольных этажах, информационная конструкция размещается у входного узла или над окнами подвального или цокольного этажа.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Информационная конструкция может иметь внутреннюю подсветку, которая должна иметь немерцающий, приглушенный свет, не создавать прямых направленных лучей в окна жилых помещений.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 Не допускается размещение информационных конструкций: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062D14">
        <w:rPr>
          <w:rFonts w:ascii="Times New Roman" w:hAnsi="Times New Roman" w:cs="Times New Roman"/>
          <w:sz w:val="28"/>
          <w:szCs w:val="28"/>
        </w:rPr>
        <w:t>2.2.1. На перилах, ограждениях входных групп, на лоджиях и балконах, ограждениях, шлагбаумах;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2.2.2. Крепление конструкции без каркаса непосредственно к поверхностям фасадов, а также путем непосредственного нанесения на поверхность фасада декоративно-художественного и (или) текстового изображения (методом покраски, наклейки, крепления баннера);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2.2.3. На архитектурных деталях фасадов объектов (в том числе на колоннах, пилястрах, орнаментах, лепнине);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2.2.4. В виде электронных носителей, бегущей строки;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2.2.5. С использованием картона, ткани, баннерной ткани;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2.2.6. На расстоянии ближе, чем 2 м от мемориальных досок;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2.2.7. На боковых фасадах нестационарных объектов;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2.2.8. С полным или частичным перекрытием оконных или дверных проемов, знаков адресации;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062D14">
        <w:rPr>
          <w:rFonts w:ascii="Times New Roman" w:hAnsi="Times New Roman" w:cs="Times New Roman"/>
          <w:sz w:val="28"/>
          <w:szCs w:val="28"/>
        </w:rPr>
        <w:t>2.2.9. На внешних поверхностях объектов незавершенного строительства.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 xml:space="preserve">2.3. Владелец информационной конструкции обязан обеспечить ее содержание в соответствии с </w:t>
      </w:r>
      <w:hyperlink r:id="rId13">
        <w:r w:rsidRPr="007B229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62D14">
        <w:rPr>
          <w:rFonts w:ascii="Times New Roman" w:hAnsi="Times New Roman" w:cs="Times New Roman"/>
          <w:sz w:val="28"/>
          <w:szCs w:val="28"/>
        </w:rPr>
        <w:t xml:space="preserve"> благоустройства и Порядком.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Информационная конструкция должна быть в технически исправном состоянии, очищена от грязи и иного мусора, не иметь механических повреждений.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2D14">
        <w:rPr>
          <w:rFonts w:ascii="Times New Roman" w:hAnsi="Times New Roman" w:cs="Times New Roman"/>
          <w:sz w:val="28"/>
          <w:szCs w:val="28"/>
        </w:rPr>
        <w:t>. Установка и эксплуатация информационных конструкций должны соответствовать Порядку.</w:t>
      </w:r>
    </w:p>
    <w:p w:rsidR="00A07AA7" w:rsidRDefault="00A07AA7" w:rsidP="007B229C">
      <w:pPr>
        <w:pStyle w:val="ConsPlusTitle"/>
        <w:jc w:val="center"/>
        <w:outlineLvl w:val="1"/>
        <w:rPr>
          <w:rFonts w:cs="Times New Roman"/>
        </w:rPr>
      </w:pPr>
    </w:p>
    <w:p w:rsidR="00A07AA7" w:rsidRPr="007B229C" w:rsidRDefault="00A07AA7" w:rsidP="00947AF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 Согласование информационных конструкций</w:t>
      </w:r>
    </w:p>
    <w:p w:rsidR="00A07AA7" w:rsidRPr="007B229C" w:rsidRDefault="00A07AA7" w:rsidP="00947A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3.1. Предметом согласования информационной конструкции является проект размещения информационной конструкции (далее - проект).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Согласование проекта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7B229C">
        <w:rPr>
          <w:rFonts w:ascii="Times New Roman" w:hAnsi="Times New Roman" w:cs="Times New Roman"/>
          <w:sz w:val="28"/>
          <w:szCs w:val="28"/>
        </w:rPr>
        <w:t>на основании заявления юридического лица, физического лица, в том числе индивидуального предпринимателя, заинтересованного в размещении информационной конструкции, либо уполномоченного им представителя (далее - заявитель).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6"/>
      <w:bookmarkEnd w:id="6"/>
      <w:r w:rsidRPr="007B229C">
        <w:rPr>
          <w:rFonts w:ascii="Times New Roman" w:hAnsi="Times New Roman" w:cs="Times New Roman"/>
          <w:sz w:val="28"/>
          <w:szCs w:val="28"/>
        </w:rPr>
        <w:t>3.2. Заявление должно содержать: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3.2.1. Для юридических лиц - полное наименование юридического лица, сведения о почтовом адресе юридического лица, фамилия, имя, отчество (последнее - при наличии) лица, имеющего право без доверенности действовать от имени юридического лица, номер контактного телефона;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3.2.2. Для физических лиц, в том числе индивидуальных предпринимателей - фамилию, имя, отчество (последнее - при наличии), сведения о месте жительства, контактный телефон;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3.2.3. Адрес объекта, на котором планируется разместить информационную конструкцию.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 К заявлению прилагаются: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3.3.1. Копия документа, удостоверяющего личность заявителя, представителя заявителя (если с заявлением обращается представитель заявителя);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3.3.2. Копия документа, подтверждающего полномочия представителя заявителя (в случае обращения представителя заявителя);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3.3.3. Копия правоустанавливающего документа на помещение (здание), если заявитель является правообладателем помещения (здания), на котором планируется разместить информационную конструкцию, в случае, если право на указанное помещение (здание) не зарегистрировано в Едином государственном реестре недвижимости;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3.3.4. Согласие собственников здания (помещений в здании), на котором планируется разместить информационную конструкцию, за исключением случая, если заявитель является собственником здания (помещения в здании), на котором планируется размещение информационной конструкции.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3.3.5. Проект в двух экземплярах.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"/>
      <w:bookmarkEnd w:id="7"/>
      <w:r w:rsidRPr="007B229C">
        <w:rPr>
          <w:rFonts w:ascii="Times New Roman" w:hAnsi="Times New Roman" w:cs="Times New Roman"/>
          <w:sz w:val="28"/>
          <w:szCs w:val="28"/>
        </w:rPr>
        <w:t>3.4. Проект включает текстовые и графические материалы.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Текстовые материалы оформляются в виде пояснительной записки и включают: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3.4.1. Сведения об адресе объекта;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3.4.2. Сведения о месте размещения информационной конструкции;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3.4.3. Сведения о способе освещения информационной конструкции;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3.4.4. Параметры информационной конструкции.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Графические материалы проекта включают: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Цветовой макет информационной конструкции с указанием ее параметров (длина, ширина, высота);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Фотоматериалы здания до установки проектируемой информационной конструкции и цветовой фотомонтаж информационной конструкции на фасаде здания (охват здания: по высоте не ниже 2 этажа, по длине фасада).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0"/>
      <w:bookmarkEnd w:id="8"/>
      <w:r w:rsidRPr="007B229C">
        <w:rPr>
          <w:rFonts w:ascii="Times New Roman" w:hAnsi="Times New Roman" w:cs="Times New Roman"/>
          <w:sz w:val="28"/>
          <w:szCs w:val="28"/>
        </w:rPr>
        <w:t xml:space="preserve">3.5. В порядке межведомственного информационного взаимодействия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7B229C">
        <w:rPr>
          <w:rFonts w:ascii="Times New Roman" w:hAnsi="Times New Roman" w:cs="Times New Roman"/>
          <w:sz w:val="28"/>
          <w:szCs w:val="28"/>
        </w:rPr>
        <w:t xml:space="preserve"> запрашиваются: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выписка об основных характеристиках и зарегистрированных правах на помещение (здание), на котором планируется разместить информационную конструкцию в Управлении Федеральной службы государственной регистрации, кадастра и картографии по Алтайскому краю;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копия протокола общего собрания собственников многоквартирного дома в Инспекции строительного и жилищного надзора Алтайского края (далее - Госинспекция Алтайского края). Указанные документы могут быть предоставлены заявителем по собственной инициативе.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7B229C">
        <w:rPr>
          <w:rFonts w:ascii="Times New Roman" w:hAnsi="Times New Roman" w:cs="Times New Roman"/>
          <w:sz w:val="28"/>
          <w:szCs w:val="28"/>
        </w:rPr>
        <w:t xml:space="preserve"> согласовывает проект или отказывает в согласовании проекта в течение 25 календарных дней со дня поступления заявления.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3.6. Проект согласовывается путем</w:t>
      </w:r>
      <w:r>
        <w:rPr>
          <w:rFonts w:ascii="Times New Roman" w:hAnsi="Times New Roman" w:cs="Times New Roman"/>
          <w:sz w:val="28"/>
          <w:szCs w:val="28"/>
        </w:rPr>
        <w:t xml:space="preserve"> письменной отметки «</w:t>
      </w:r>
      <w:r w:rsidRPr="007B229C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29C">
        <w:rPr>
          <w:rFonts w:ascii="Times New Roman" w:hAnsi="Times New Roman" w:cs="Times New Roman"/>
          <w:sz w:val="28"/>
          <w:szCs w:val="28"/>
        </w:rPr>
        <w:t xml:space="preserve"> на проекте, даты и подписи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7B229C">
        <w:rPr>
          <w:rFonts w:ascii="Times New Roman" w:hAnsi="Times New Roman" w:cs="Times New Roman"/>
          <w:sz w:val="28"/>
          <w:szCs w:val="28"/>
        </w:rPr>
        <w:t>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3.7. Основаниями для отказа в согласовании проекта являются: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3.7.1. Несоблюдение требований к размещению информационных конструкций, определенных </w:t>
      </w:r>
      <w:hyperlink w:anchor="P65">
        <w:r w:rsidRPr="005129DD">
          <w:rPr>
            <w:rFonts w:ascii="Times New Roman" w:hAnsi="Times New Roman" w:cs="Times New Roman"/>
            <w:sz w:val="28"/>
            <w:szCs w:val="28"/>
          </w:rPr>
          <w:t>пунктами 2.1.1</w:t>
        </w:r>
      </w:hyperlink>
      <w:r w:rsidRPr="005129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1">
        <w:r w:rsidRPr="005129DD">
          <w:rPr>
            <w:rFonts w:ascii="Times New Roman" w:hAnsi="Times New Roman" w:cs="Times New Roman"/>
            <w:sz w:val="28"/>
            <w:szCs w:val="28"/>
          </w:rPr>
          <w:t>2.1.5 раздела 2</w:t>
        </w:r>
      </w:hyperlink>
      <w:r w:rsidRPr="007B229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3.7.2. Нарушение запретов на размещение и (или) порядка размещения информационных конструкций, установленных </w:t>
      </w:r>
      <w:hyperlink w:anchor="P74">
        <w:r w:rsidRPr="005129DD">
          <w:rPr>
            <w:rFonts w:ascii="Times New Roman" w:hAnsi="Times New Roman" w:cs="Times New Roman"/>
            <w:sz w:val="28"/>
            <w:szCs w:val="28"/>
          </w:rPr>
          <w:t>пунктами 2.2.1</w:t>
        </w:r>
      </w:hyperlink>
      <w:r w:rsidRPr="005129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4">
        <w:r w:rsidRPr="005129DD">
          <w:rPr>
            <w:rFonts w:ascii="Times New Roman" w:hAnsi="Times New Roman" w:cs="Times New Roman"/>
            <w:sz w:val="28"/>
            <w:szCs w:val="28"/>
          </w:rPr>
          <w:t>2.2.9 раздела 2</w:t>
        </w:r>
      </w:hyperlink>
      <w:r w:rsidRPr="007B229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3.7.3. Несоответствие предоставленных заявителем документов требованиям, определенным </w:t>
      </w:r>
      <w:hyperlink w:anchor="P96">
        <w:r w:rsidRPr="005129DD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5129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>
        <w:r w:rsidRPr="005129DD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7B229C">
        <w:rPr>
          <w:rFonts w:ascii="Times New Roman" w:hAnsi="Times New Roman" w:cs="Times New Roman"/>
          <w:sz w:val="28"/>
          <w:szCs w:val="28"/>
        </w:rPr>
        <w:t xml:space="preserve"> настоящего раздела Порядка, и (или) непредоставление (предоставление не в полном объеме) указанных документов;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3.7.4. Поступление ответа на межведомственный запрос, свидетельствующий об отсутствии документов, предусмотренных </w:t>
      </w:r>
      <w:hyperlink w:anchor="P120">
        <w:r w:rsidRPr="005129DD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7B229C">
        <w:rPr>
          <w:rFonts w:ascii="Times New Roman" w:hAnsi="Times New Roman" w:cs="Times New Roman"/>
          <w:sz w:val="28"/>
          <w:szCs w:val="28"/>
        </w:rPr>
        <w:t xml:space="preserve"> настоящего раздела Порядка, и (или) информации, необходимой для размещения информационных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9A5">
        <w:rPr>
          <w:rFonts w:ascii="Times New Roman" w:hAnsi="Times New Roman" w:cs="Times New Roman"/>
          <w:sz w:val="28"/>
          <w:szCs w:val="28"/>
        </w:rPr>
        <w:t>муниципального образования Верх – Кучукский сельсовет</w:t>
      </w:r>
      <w:r w:rsidRPr="00DC3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Шелаболихинского района </w:t>
      </w:r>
      <w:r w:rsidRPr="007B229C">
        <w:rPr>
          <w:rFonts w:ascii="Times New Roman" w:hAnsi="Times New Roman" w:cs="Times New Roman"/>
          <w:sz w:val="28"/>
          <w:szCs w:val="28"/>
        </w:rPr>
        <w:t>Алтайского края, если соответствующие документы не были предоставлены заявителем по собственной инициативе.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3.8. Уведомление о согласовании проекта и согласованный проект или уведомление об отказе в согласовании проекта направляется (выдается)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7B229C">
        <w:rPr>
          <w:rFonts w:ascii="Times New Roman" w:hAnsi="Times New Roman" w:cs="Times New Roman"/>
          <w:sz w:val="28"/>
          <w:szCs w:val="28"/>
        </w:rPr>
        <w:t>заявителю в течение пяти календарных дней со дня согласования или отказа в согласовании проекта.</w:t>
      </w:r>
    </w:p>
    <w:p w:rsidR="00A07AA7" w:rsidRDefault="00A07AA7" w:rsidP="00FC460F">
      <w:pPr>
        <w:ind w:firstLine="709"/>
        <w:rPr>
          <w:sz w:val="28"/>
          <w:szCs w:val="28"/>
        </w:rPr>
      </w:pPr>
    </w:p>
    <w:p w:rsidR="00A07AA7" w:rsidRPr="00947AF2" w:rsidRDefault="00A07AA7" w:rsidP="00947A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4. Контроль за соблюдением Порядка</w:t>
      </w:r>
    </w:p>
    <w:p w:rsidR="00A07AA7" w:rsidRPr="00947AF2" w:rsidRDefault="00A07AA7" w:rsidP="00947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947AF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7AF2">
        <w:rPr>
          <w:rFonts w:ascii="Times New Roman" w:hAnsi="Times New Roman" w:cs="Times New Roman"/>
          <w:sz w:val="28"/>
          <w:szCs w:val="28"/>
        </w:rPr>
        <w:t>т контроль за соблюдением Порядка в пределах своей компетенции.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2"/>
      <w:bookmarkEnd w:id="9"/>
      <w:r w:rsidRPr="00947AF2">
        <w:rPr>
          <w:rFonts w:ascii="Times New Roman" w:hAnsi="Times New Roman" w:cs="Times New Roman"/>
          <w:sz w:val="28"/>
          <w:szCs w:val="28"/>
        </w:rPr>
        <w:t xml:space="preserve">4.2. В случае выявления фактов нарушения Порядка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947AF2">
        <w:rPr>
          <w:rFonts w:ascii="Times New Roman" w:hAnsi="Times New Roman" w:cs="Times New Roman"/>
          <w:sz w:val="28"/>
          <w:szCs w:val="28"/>
        </w:rPr>
        <w:t>выдают предписания о демонтаже информационной конструкции в течение 10 дней со дня выявления факта нарушения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Владелец информационной конструкции обязан осуществить демонтаж информационной конструкции в течение одного месяца со дня получения предписания.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7233B8">
          <w:rPr>
            <w:rFonts w:ascii="Times New Roman" w:hAnsi="Times New Roman" w:cs="Times New Roman"/>
            <w:sz w:val="28"/>
            <w:szCs w:val="28"/>
          </w:rPr>
          <w:t>статьей 165.1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предписание считается доставленным владельцу информационной конструкции в том числе в тех случаях, если оно поступило владельцу информационной конструкции, но по обстоятельствам, зависящим от него, не было ему вручено или владелец информационной конструкции не ознакомился с ним.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Если владелец информационной конструкции неизвестен, уполномоченный орган выдает предписание о демонтаже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 имущества или к общему имуществу собственников помещений в многоквартирном доме.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4.3. Если в установленный срок владелец информационной конструкции не выполнил обязанность по демонтажу информационной конструкции, уполномоченный орган в течение 10 дней со дня истечения установленного в </w:t>
      </w:r>
      <w:hyperlink w:anchor="P142">
        <w:r w:rsidRPr="00D73001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Порядка срока для демонтажа информационной конструкции выдает предписание о демонтаже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 имущества или к общему имуществу собственников помещений в многоквартирном доме.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6"/>
      <w:bookmarkEnd w:id="10"/>
      <w:r w:rsidRPr="00947AF2">
        <w:rPr>
          <w:rFonts w:ascii="Times New Roman" w:hAnsi="Times New Roman" w:cs="Times New Roman"/>
          <w:sz w:val="28"/>
          <w:szCs w:val="28"/>
        </w:rPr>
        <w:t xml:space="preserve">4.4. Собственник или иной законный владелец недвижимого имущества, к которому присоединена информационная конструкция, обязан демонтировать информационную конструкцию в течение одного месяца со дня получения соответствующего предписания. В соответствии со </w:t>
      </w:r>
      <w:hyperlink r:id="rId15">
        <w:r w:rsidRPr="007F657D">
          <w:rPr>
            <w:rFonts w:ascii="Times New Roman" w:hAnsi="Times New Roman" w:cs="Times New Roman"/>
            <w:sz w:val="28"/>
            <w:szCs w:val="28"/>
          </w:rPr>
          <w:t>статьей 165.1</w:t>
        </w:r>
      </w:hyperlink>
      <w:r w:rsidRPr="00947AF2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предписание считается доставленным собственнику или иному законному владельцу недвижимого имущества, к которому присоединена информационная конструкция, в том числе в тех случаях, если оно поступило собственнику или иному законному владельцу недвижимого имущества, к которому присоединена информационная конструкция, но по обстоятельствам, зависящим от него, не было ему вручено или собственник или иной законный владелец недвижимого имущества, к которому присоединена информационная конструкция, не ознакомился с ним.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Демонтаж, хранение или утилизация информационной конструкции, в случае если владелец информационной конструкции не обратился за возвратом информационной конструкции, осуществляется за счет собственника или иного законного владельца недвижимого имущества, к которому была присоединена информационная конструкция.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4.5. Если в установленный предписанием срок собственник или иной законный владелец недвижимого имущества, к которому была присоединена информационная конструкция, не выполнил обязанность по демонтажу информационной конструкции, демонтаж информационной конструкции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47AF2">
        <w:rPr>
          <w:rFonts w:ascii="Times New Roman" w:hAnsi="Times New Roman" w:cs="Times New Roman"/>
          <w:sz w:val="28"/>
          <w:szCs w:val="28"/>
        </w:rPr>
        <w:t xml:space="preserve">бюджета в течение шести месяцев со дня истечения установленного в </w:t>
      </w:r>
      <w:hyperlink w:anchor="P146">
        <w:r w:rsidRPr="007F657D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Порядка срока для демонтажа информационной конструкции.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По требованию уполномоченного органа владелец информационной конструкции, а в случае, если владелец информационной конструкции неизвестен, собственник или иной законный владелец недвижимого имущества, к которому была присоединена информационная конструкция, обязан возместить расходы, понесенные в связи с демонтажем информационной конструкции, ее хранением и утилизацией в случае если владелец информационной конструкции не обратился за возвратом данной информационной конструкции в срок, установленный </w:t>
      </w:r>
      <w:hyperlink w:anchor="P156">
        <w:r w:rsidRPr="007F657D">
          <w:rPr>
            <w:rFonts w:ascii="Times New Roman" w:hAnsi="Times New Roman" w:cs="Times New Roman"/>
            <w:sz w:val="28"/>
            <w:szCs w:val="28"/>
          </w:rPr>
          <w:t>пунктом 4.10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4.6. Если владелец информационной конструкции, собственник или иной законный владелец недвижимого имущества, к которому присоединена информационная конструкция, неизвестны, ее демонтаж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AF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47AF2">
        <w:rPr>
          <w:rFonts w:ascii="Times New Roman" w:hAnsi="Times New Roman" w:cs="Times New Roman"/>
          <w:sz w:val="28"/>
          <w:szCs w:val="28"/>
        </w:rPr>
        <w:t xml:space="preserve"> в течение шести месяцев со дня выявления факта нарушения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4.7. Если информационная конструкция присоединена к объекту муниципального имущества или к общему имуществу собственников помещений в многоквартирном доме, и в установленный срок владелец информационной конструкции не выполнил обязанность по демонтажу информационной конструкции, ее демонтаж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47AF2">
        <w:rPr>
          <w:rFonts w:ascii="Times New Roman" w:hAnsi="Times New Roman" w:cs="Times New Roman"/>
          <w:sz w:val="28"/>
          <w:szCs w:val="28"/>
        </w:rPr>
        <w:t xml:space="preserve">бюджета в течение шести месяцев со дня истечения установленного в </w:t>
      </w:r>
      <w:hyperlink w:anchor="P142">
        <w:r w:rsidRPr="00A42D32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Порядка срока для демонтажа информационной конструкции.</w:t>
      </w:r>
    </w:p>
    <w:p w:rsidR="00A07AA7" w:rsidRPr="00A42D3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947AF2">
        <w:rPr>
          <w:rFonts w:ascii="Times New Roman" w:hAnsi="Times New Roman" w:cs="Times New Roman"/>
          <w:sz w:val="28"/>
          <w:szCs w:val="28"/>
        </w:rPr>
        <w:t xml:space="preserve">владелец информационной конструкции обязан возместить расходы, понесенные в связи с демонтажем информационной конструкции, ее хранением и утилизацией, в случае если владелец информационной конструкции не обратился за возвратом информационной конструкции в срок, установленный </w:t>
      </w:r>
      <w:hyperlink w:anchor="P156">
        <w:r w:rsidRPr="00A42D32">
          <w:rPr>
            <w:rFonts w:ascii="Times New Roman" w:hAnsi="Times New Roman" w:cs="Times New Roman"/>
            <w:sz w:val="28"/>
            <w:szCs w:val="28"/>
          </w:rPr>
          <w:t>пунктом 4.10</w:t>
        </w:r>
      </w:hyperlink>
      <w:r w:rsidRPr="00A42D3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32">
        <w:rPr>
          <w:rFonts w:ascii="Times New Roman" w:hAnsi="Times New Roman" w:cs="Times New Roman"/>
          <w:sz w:val="28"/>
          <w:szCs w:val="28"/>
        </w:rPr>
        <w:t>4.8. Ес</w:t>
      </w:r>
      <w:r w:rsidRPr="00947AF2">
        <w:rPr>
          <w:rFonts w:ascii="Times New Roman" w:hAnsi="Times New Roman" w:cs="Times New Roman"/>
          <w:sz w:val="28"/>
          <w:szCs w:val="28"/>
        </w:rPr>
        <w:t xml:space="preserve">ли информационная конструкция присоединена к объекту муниципального имущества или к общему имуществу собственников помещений в многоквартирном доме, и владелец информационной конструкции неизвестен, ее демонтаж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47AF2">
        <w:rPr>
          <w:rFonts w:ascii="Times New Roman" w:hAnsi="Times New Roman" w:cs="Times New Roman"/>
          <w:sz w:val="28"/>
          <w:szCs w:val="28"/>
        </w:rPr>
        <w:t>бюджета в течение шести месяцев со дня выявления факта нарушения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4.9. Демонтаж, хранение и утилизация информационной конструкции осуществляются по договору, заключаемому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947AF2">
        <w:rPr>
          <w:rFonts w:ascii="Times New Roman" w:hAnsi="Times New Roman" w:cs="Times New Roman"/>
          <w:sz w:val="28"/>
          <w:szCs w:val="28"/>
        </w:rPr>
        <w:t xml:space="preserve">со специализированной организацией в соответствии с Федеральным </w:t>
      </w:r>
      <w:hyperlink r:id="rId16">
        <w:r w:rsidRPr="005413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947AF2">
        <w:rPr>
          <w:rFonts w:ascii="Times New Roman" w:hAnsi="Times New Roman" w:cs="Times New Roman"/>
          <w:sz w:val="28"/>
          <w:szCs w:val="28"/>
        </w:rPr>
        <w:t xml:space="preserve">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AF2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AF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7AF2">
        <w:rPr>
          <w:rFonts w:ascii="Times New Roman" w:hAnsi="Times New Roman" w:cs="Times New Roman"/>
          <w:sz w:val="28"/>
          <w:szCs w:val="28"/>
        </w:rPr>
        <w:t>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Хранение демонтированных информационных конструкций осуществляется в течение одного месяца со дня демонтажа. По истечении указанного срока, в случае отсутствия обращения владельца информационной конструкции о возврате информационной конструкции, демонтированные информационные конструкции подлежат утилизации.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6"/>
      <w:bookmarkEnd w:id="11"/>
      <w:r w:rsidRPr="00947AF2">
        <w:rPr>
          <w:rFonts w:ascii="Times New Roman" w:hAnsi="Times New Roman" w:cs="Times New Roman"/>
          <w:sz w:val="28"/>
          <w:szCs w:val="28"/>
        </w:rPr>
        <w:t>4.10. Информационные конструкции возвращаются владельцу после оплаты им затрат, связанных с демонтажем и хранением информационной конструкции, в случае обращения владельца информационной конструкции в течение срока хранения информационной конструкции в уполномоченный орган.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4.11. Решение о выдаче предписания о демонтаже информационной конструкции, демонтаж информационной конструкции могут быть обжалованы в суде или арбитражном суде в установленном порядке.</w:t>
      </w:r>
    </w:p>
    <w:p w:rsidR="00A07AA7" w:rsidRPr="00BD154A" w:rsidRDefault="00A07AA7" w:rsidP="00BD154A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spacing w:val="-1"/>
          <w:lang w:eastAsia="ru-RU"/>
        </w:rPr>
      </w:pPr>
    </w:p>
    <w:p w:rsidR="00A07AA7" w:rsidRPr="007B229C" w:rsidRDefault="00A07AA7">
      <w:pPr>
        <w:rPr>
          <w:sz w:val="28"/>
          <w:szCs w:val="28"/>
        </w:rPr>
      </w:pPr>
    </w:p>
    <w:sectPr w:rsidR="00A07AA7" w:rsidRPr="007B229C" w:rsidSect="002D2A89">
      <w:headerReference w:type="default" r:id="rId17"/>
      <w:footerReference w:type="default" r:id="rId1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A7" w:rsidRDefault="00A07AA7" w:rsidP="000426F4">
      <w:r>
        <w:separator/>
      </w:r>
    </w:p>
  </w:endnote>
  <w:endnote w:type="continuationSeparator" w:id="1">
    <w:p w:rsidR="00A07AA7" w:rsidRDefault="00A07AA7" w:rsidP="0004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A7" w:rsidRDefault="00A07A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A7" w:rsidRDefault="00A07AA7" w:rsidP="000426F4">
      <w:r>
        <w:separator/>
      </w:r>
    </w:p>
  </w:footnote>
  <w:footnote w:type="continuationSeparator" w:id="1">
    <w:p w:rsidR="00A07AA7" w:rsidRDefault="00A07AA7" w:rsidP="00042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A7" w:rsidRPr="0041770B" w:rsidRDefault="00A07AA7" w:rsidP="004177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CD9"/>
    <w:rsid w:val="000426F4"/>
    <w:rsid w:val="000609F1"/>
    <w:rsid w:val="00062D14"/>
    <w:rsid w:val="000737FF"/>
    <w:rsid w:val="000B07AA"/>
    <w:rsid w:val="000B5BA5"/>
    <w:rsid w:val="00140D4A"/>
    <w:rsid w:val="00181CDB"/>
    <w:rsid w:val="00200FF7"/>
    <w:rsid w:val="0020188C"/>
    <w:rsid w:val="0020570D"/>
    <w:rsid w:val="00216892"/>
    <w:rsid w:val="00217154"/>
    <w:rsid w:val="00255715"/>
    <w:rsid w:val="00265D66"/>
    <w:rsid w:val="002D09B2"/>
    <w:rsid w:val="002D2A89"/>
    <w:rsid w:val="002D57D8"/>
    <w:rsid w:val="002F13D4"/>
    <w:rsid w:val="0032540B"/>
    <w:rsid w:val="00356468"/>
    <w:rsid w:val="00377733"/>
    <w:rsid w:val="003912BA"/>
    <w:rsid w:val="0041770B"/>
    <w:rsid w:val="00426CD9"/>
    <w:rsid w:val="00476301"/>
    <w:rsid w:val="004855C5"/>
    <w:rsid w:val="004C6312"/>
    <w:rsid w:val="004D0D9C"/>
    <w:rsid w:val="005129DD"/>
    <w:rsid w:val="00541338"/>
    <w:rsid w:val="00551AD6"/>
    <w:rsid w:val="00577EE0"/>
    <w:rsid w:val="006046D5"/>
    <w:rsid w:val="00617696"/>
    <w:rsid w:val="00721D06"/>
    <w:rsid w:val="007233B8"/>
    <w:rsid w:val="007B229C"/>
    <w:rsid w:val="007B2C04"/>
    <w:rsid w:val="007F657D"/>
    <w:rsid w:val="00883476"/>
    <w:rsid w:val="00913B72"/>
    <w:rsid w:val="00940F71"/>
    <w:rsid w:val="00947AF2"/>
    <w:rsid w:val="009636B3"/>
    <w:rsid w:val="00976B2C"/>
    <w:rsid w:val="009A15CD"/>
    <w:rsid w:val="00A07AA7"/>
    <w:rsid w:val="00A429D3"/>
    <w:rsid w:val="00A42D32"/>
    <w:rsid w:val="00AA0816"/>
    <w:rsid w:val="00AB27D1"/>
    <w:rsid w:val="00AB5429"/>
    <w:rsid w:val="00AE0346"/>
    <w:rsid w:val="00B17D9E"/>
    <w:rsid w:val="00B30F6C"/>
    <w:rsid w:val="00B569A5"/>
    <w:rsid w:val="00BD154A"/>
    <w:rsid w:val="00BD1B9F"/>
    <w:rsid w:val="00BE0344"/>
    <w:rsid w:val="00BE6418"/>
    <w:rsid w:val="00BF63CF"/>
    <w:rsid w:val="00C226EB"/>
    <w:rsid w:val="00CC1912"/>
    <w:rsid w:val="00CF03D4"/>
    <w:rsid w:val="00D05220"/>
    <w:rsid w:val="00D210A8"/>
    <w:rsid w:val="00D37B51"/>
    <w:rsid w:val="00D634F2"/>
    <w:rsid w:val="00D73001"/>
    <w:rsid w:val="00D853D6"/>
    <w:rsid w:val="00DC3C26"/>
    <w:rsid w:val="00E21B7E"/>
    <w:rsid w:val="00EC7D94"/>
    <w:rsid w:val="00FA024D"/>
    <w:rsid w:val="00FA57B2"/>
    <w:rsid w:val="00FC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89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2D2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D2A8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D2A89"/>
    <w:pPr>
      <w:widowControl w:val="0"/>
      <w:shd w:val="clear" w:color="auto" w:fill="FFFFFF"/>
      <w:spacing w:after="180" w:line="288" w:lineRule="exact"/>
      <w:ind w:hanging="360"/>
      <w:jc w:val="right"/>
    </w:pPr>
    <w:rPr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5571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D14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Hyperlink">
    <w:name w:val="Hyperlink"/>
    <w:basedOn w:val="DefaultParagraphFont"/>
    <w:uiPriority w:val="99"/>
    <w:semiHidden/>
    <w:rsid w:val="00E21B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Normal"/>
    <w:link w:val="DefaultParagraphFont"/>
    <w:uiPriority w:val="99"/>
    <w:rsid w:val="00FC460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626D07CEC88014FCAB31E32D2571D3E4CE6FF19E18633666B33932AE4074FF96577497E03401DCD3468469361R6G" TargetMode="External"/><Relationship Id="rId13" Type="http://schemas.openxmlformats.org/officeDocument/2006/relationships/hyperlink" Target="consultantplus://offline/ref=1EF626D07CEC88014FCAAD1324BE09113C45BAF01BE289643A3468CE7DED0D18AC2A76073A0C5F1DCF2A6B449A41A99CC9CA233B52DEFB789C78B86CR5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F626D07CEC88014FCAB31E32D2571D3E4FECFC1AE68633666B33932AE4074FF96577497E03401DCD3468469361R6G" TargetMode="External"/><Relationship Id="rId12" Type="http://schemas.openxmlformats.org/officeDocument/2006/relationships/hyperlink" Target="consultantplus://offline/ref=1EF626D07CEC88014FCAB31E32D2571D3E4DE7FF15E58633666B33932AE4074FF96577497E03401DCD3468469361R6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F626D07CEC88014FCAB31E32D2571D3E4FE4FA1CE58633666B33932AE4074FF96577497E03401DCD3468469361R6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4670673" TargetMode="External"/><Relationship Id="rId11" Type="http://schemas.openxmlformats.org/officeDocument/2006/relationships/hyperlink" Target="consultantplus://offline/ref=1EF626D07CEC88014FCAB31E32D2571D3E4DE7FF15E58633666B33932AE4074FEB652F457E015E18CA213E17D540F5D89ED9233B52DCF96469R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EF626D07CEC88014FCAB31E32D2571D3E4FECFC1AE68633666B33932AE4074FEB652F477A0855499E6E3F4B9117E6D89ED921394E6DRDG" TargetMode="External"/><Relationship Id="rId10" Type="http://schemas.openxmlformats.org/officeDocument/2006/relationships/hyperlink" Target="consultantplus://offline/ref=1EF626D07CEC88014FCAB31E32D2571D3E4DE7FF15E58633666B33932AE4074FF96577497E03401DCD3468469361R6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F626D07CEC88014FCAB31E32D2571D3E4DE7FF15E78633666B33932AE4074FF96577497E03401DCD3468469361R6G" TargetMode="External"/><Relationship Id="rId14" Type="http://schemas.openxmlformats.org/officeDocument/2006/relationships/hyperlink" Target="consultantplus://offline/ref=1EF626D07CEC88014FCAB31E32D2571D3E4FECFC1AE68633666B33932AE4074FEB652F477A0855499E6E3F4B9117E6D89ED921394E6DR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8</Pages>
  <Words>3057</Words>
  <Characters>17429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User</cp:lastModifiedBy>
  <cp:revision>5</cp:revision>
  <cp:lastPrinted>2023-02-02T08:05:00Z</cp:lastPrinted>
  <dcterms:created xsi:type="dcterms:W3CDTF">2023-10-25T08:03:00Z</dcterms:created>
  <dcterms:modified xsi:type="dcterms:W3CDTF">2024-01-29T02:24:00Z</dcterms:modified>
</cp:coreProperties>
</file>